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76" w:rsidRDefault="00CB60D0" w:rsidP="00E11944">
      <w:pPr>
        <w:pStyle w:val="Heading3"/>
        <w:jc w:val="right"/>
        <w:rPr>
          <w:bCs/>
        </w:rPr>
      </w:pPr>
      <w:r w:rsidRPr="00E44916">
        <w:rPr>
          <w:i/>
          <w:iCs/>
        </w:rPr>
        <w:t xml:space="preserve">Anexa </w:t>
      </w:r>
      <w:r w:rsidR="008B7223">
        <w:rPr>
          <w:i/>
          <w:iCs/>
        </w:rPr>
        <w:t>1</w:t>
      </w:r>
      <w:r>
        <w:rPr>
          <w:i/>
          <w:iCs/>
        </w:rPr>
        <w:t>0</w:t>
      </w:r>
      <w:r w:rsidRPr="00E44916">
        <w:rPr>
          <w:i/>
          <w:iCs/>
        </w:rPr>
        <w:t xml:space="preserve"> - Model </w:t>
      </w:r>
      <w:r>
        <w:rPr>
          <w:i/>
          <w:iCs/>
        </w:rPr>
        <w:t>n</w:t>
      </w:r>
      <w:r w:rsidRPr="00CB60D0">
        <w:rPr>
          <w:i/>
          <w:iCs/>
        </w:rPr>
        <w:t>otificare pentru modificarea contractului de finanțare</w:t>
      </w:r>
    </w:p>
    <w:p w:rsidR="005E00E3" w:rsidRPr="00D87961" w:rsidRDefault="008B556A" w:rsidP="005E00E3">
      <w:pPr>
        <w:ind w:left="6480"/>
        <w:jc w:val="both"/>
        <w:rPr>
          <w:b/>
          <w:bCs/>
          <w:szCs w:val="24"/>
        </w:rPr>
      </w:pPr>
      <w:r>
        <w:rPr>
          <w:bCs/>
          <w:szCs w:val="24"/>
        </w:rPr>
        <w:tab/>
      </w:r>
    </w:p>
    <w:p w:rsidR="00D87961" w:rsidRPr="007C5F65" w:rsidRDefault="008B556A" w:rsidP="007C5F65">
      <w:pPr>
        <w:ind w:left="6480"/>
        <w:jc w:val="both"/>
        <w:rPr>
          <w:b/>
          <w:bCs/>
          <w:szCs w:val="24"/>
        </w:rPr>
      </w:pPr>
      <w:r w:rsidRPr="00D87961">
        <w:rPr>
          <w:b/>
          <w:bCs/>
          <w:szCs w:val="24"/>
        </w:rPr>
        <w:tab/>
      </w:r>
      <w:r w:rsidRPr="00D87961">
        <w:rPr>
          <w:b/>
          <w:bCs/>
          <w:szCs w:val="24"/>
        </w:rPr>
        <w:tab/>
      </w:r>
      <w:r w:rsidRPr="00D87961">
        <w:rPr>
          <w:b/>
          <w:bCs/>
          <w:szCs w:val="24"/>
        </w:rPr>
        <w:tab/>
      </w:r>
    </w:p>
    <w:p w:rsidR="001F5E19" w:rsidRDefault="001F5E19" w:rsidP="001F5E19">
      <w:pPr>
        <w:tabs>
          <w:tab w:val="center" w:pos="4820"/>
          <w:tab w:val="left" w:pos="5685"/>
        </w:tabs>
        <w:jc w:val="center"/>
        <w:rPr>
          <w:rFonts w:ascii="Trebuchet MS" w:hAnsi="Trebuchet MS"/>
          <w:b/>
          <w:sz w:val="22"/>
          <w:szCs w:val="22"/>
        </w:rPr>
      </w:pPr>
      <w:r w:rsidRPr="008B0578">
        <w:rPr>
          <w:rFonts w:ascii="Trebuchet MS" w:hAnsi="Trebuchet MS"/>
          <w:b/>
          <w:sz w:val="22"/>
          <w:szCs w:val="22"/>
        </w:rPr>
        <w:t>Notificare pentru modif</w:t>
      </w:r>
      <w:r w:rsidR="00774C86">
        <w:rPr>
          <w:rFonts w:ascii="Trebuchet MS" w:hAnsi="Trebuchet MS"/>
          <w:b/>
          <w:sz w:val="22"/>
          <w:szCs w:val="22"/>
        </w:rPr>
        <w:t>icarea graficului de desfasurare a activitatilor</w:t>
      </w:r>
    </w:p>
    <w:p w:rsidR="002E305C" w:rsidRDefault="002E305C" w:rsidP="001F5E19">
      <w:pPr>
        <w:tabs>
          <w:tab w:val="center" w:pos="4820"/>
          <w:tab w:val="left" w:pos="5685"/>
        </w:tabs>
        <w:jc w:val="center"/>
        <w:rPr>
          <w:rFonts w:ascii="Trebuchet MS" w:hAnsi="Trebuchet MS"/>
          <w:b/>
          <w:sz w:val="22"/>
          <w:szCs w:val="22"/>
        </w:rPr>
      </w:pPr>
    </w:p>
    <w:p w:rsidR="007A77F9" w:rsidRPr="008B0578" w:rsidRDefault="00BC03D8" w:rsidP="001F5E19">
      <w:pPr>
        <w:tabs>
          <w:tab w:val="center" w:pos="4820"/>
          <w:tab w:val="left" w:pos="5685"/>
        </w:tabs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Nr </w:t>
      </w:r>
      <w:bookmarkStart w:id="0" w:name="_GoBack"/>
      <w:bookmarkEnd w:id="0"/>
      <w:r>
        <w:rPr>
          <w:rFonts w:ascii="Trebuchet MS" w:hAnsi="Trebuchet MS"/>
          <w:b/>
          <w:sz w:val="22"/>
          <w:szCs w:val="22"/>
        </w:rPr>
        <w:t>336</w:t>
      </w:r>
      <w:r w:rsidR="007A77F9">
        <w:rPr>
          <w:rFonts w:ascii="Trebuchet MS" w:hAnsi="Trebuchet MS"/>
          <w:b/>
          <w:sz w:val="22"/>
          <w:szCs w:val="22"/>
        </w:rPr>
        <w:t>/</w:t>
      </w:r>
      <w:r>
        <w:rPr>
          <w:rFonts w:ascii="Trebuchet MS" w:hAnsi="Trebuchet MS"/>
          <w:b/>
          <w:sz w:val="22"/>
          <w:szCs w:val="22"/>
        </w:rPr>
        <w:t>13.</w:t>
      </w:r>
      <w:r w:rsidR="007C5F65">
        <w:rPr>
          <w:rFonts w:ascii="Trebuchet MS" w:hAnsi="Trebuchet MS"/>
          <w:b/>
          <w:sz w:val="22"/>
          <w:szCs w:val="22"/>
        </w:rPr>
        <w:t>1</w:t>
      </w:r>
      <w:r>
        <w:rPr>
          <w:rFonts w:ascii="Trebuchet MS" w:hAnsi="Trebuchet MS"/>
          <w:b/>
          <w:sz w:val="22"/>
          <w:szCs w:val="22"/>
        </w:rPr>
        <w:t>0.2022</w:t>
      </w:r>
    </w:p>
    <w:p w:rsidR="001F5E19" w:rsidRPr="008B0578" w:rsidRDefault="001F5E19" w:rsidP="001F5E19">
      <w:pPr>
        <w:pStyle w:val="Title"/>
        <w:rPr>
          <w:rFonts w:ascii="Trebuchet MS" w:hAnsi="Trebuchet MS" w:cs="Arial"/>
          <w:color w:val="000000"/>
          <w:sz w:val="22"/>
          <w:szCs w:val="22"/>
        </w:rPr>
      </w:pPr>
    </w:p>
    <w:p w:rsidR="00942076" w:rsidRDefault="00942076" w:rsidP="00942076">
      <w:pPr>
        <w:jc w:val="both"/>
        <w:rPr>
          <w:bCs/>
          <w:szCs w:val="24"/>
        </w:rPr>
      </w:pPr>
    </w:p>
    <w:tbl>
      <w:tblPr>
        <w:tblStyle w:val="TabelgrilLuminos1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42076" w:rsidRPr="003B6C41" w:rsidTr="00EA5933">
        <w:tc>
          <w:tcPr>
            <w:tcW w:w="5000" w:type="pct"/>
            <w:hideMark/>
          </w:tcPr>
          <w:p w:rsidR="00EA5933" w:rsidRPr="00075CEE" w:rsidRDefault="0062469B" w:rsidP="00EA5933">
            <w:pPr>
              <w:spacing w:before="120" w:after="120"/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Nume Beneficiar: Școala Gimnazială ,,Constantin Asiminei</w:t>
            </w:r>
            <w:r>
              <w:rPr>
                <w:bCs/>
              </w:rPr>
              <w:t>”</w:t>
            </w:r>
            <w:r>
              <w:rPr>
                <w:rFonts w:cs="Arial"/>
                <w:bCs/>
              </w:rPr>
              <w:t xml:space="preserve"> Epureni</w:t>
            </w:r>
          </w:p>
          <w:p w:rsidR="00EA5933" w:rsidRPr="00075CEE" w:rsidRDefault="0062469B" w:rsidP="00EA5933">
            <w:pPr>
              <w:spacing w:before="120" w:after="120"/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Cod proiect: F-PNRAS-1-2022-1123</w:t>
            </w:r>
          </w:p>
          <w:p w:rsidR="00942076" w:rsidRPr="00EA5933" w:rsidRDefault="002E305C" w:rsidP="00942076">
            <w:pPr>
              <w:spacing w:before="120" w:after="120"/>
              <w:ind w:right="-108"/>
              <w:rPr>
                <w:rFonts w:cs="Arial"/>
                <w:bCs/>
              </w:rPr>
            </w:pPr>
            <w:r w:rsidRPr="00075CEE">
              <w:rPr>
                <w:rFonts w:cs="Arial"/>
                <w:bCs/>
              </w:rPr>
              <w:t>Număr</w:t>
            </w:r>
            <w:r w:rsidR="00EA5933" w:rsidRPr="00075CEE">
              <w:rPr>
                <w:rFonts w:cs="Arial"/>
                <w:bCs/>
              </w:rPr>
              <w:t xml:space="preserve"> contract de </w:t>
            </w:r>
            <w:r w:rsidRPr="00075CEE">
              <w:rPr>
                <w:rFonts w:cs="Arial"/>
                <w:bCs/>
              </w:rPr>
              <w:t>finanțare</w:t>
            </w:r>
            <w:r w:rsidR="0062469B">
              <w:rPr>
                <w:rFonts w:cs="Arial"/>
                <w:bCs/>
              </w:rPr>
              <w:t>: 3806/27.09.2022</w:t>
            </w:r>
          </w:p>
        </w:tc>
      </w:tr>
    </w:tbl>
    <w:p w:rsidR="005E00E3" w:rsidRPr="001F5E19" w:rsidRDefault="005E00E3" w:rsidP="005E00E3">
      <w:pPr>
        <w:jc w:val="both"/>
        <w:rPr>
          <w:szCs w:val="24"/>
          <w:lang w:val="fr-FR"/>
        </w:rPr>
      </w:pPr>
    </w:p>
    <w:p w:rsidR="001F5E19" w:rsidRDefault="001F5E19" w:rsidP="00F84311">
      <w:pPr>
        <w:jc w:val="both"/>
        <w:rPr>
          <w:color w:val="000000"/>
          <w:szCs w:val="24"/>
        </w:rPr>
      </w:pPr>
      <w:r w:rsidRPr="001F5E19">
        <w:rPr>
          <w:color w:val="000000"/>
          <w:szCs w:val="24"/>
        </w:rPr>
        <w:t>Prin prezenta vă notificăm</w:t>
      </w:r>
      <w:r w:rsidR="0062469B">
        <w:rPr>
          <w:color w:val="000000"/>
          <w:szCs w:val="24"/>
        </w:rPr>
        <w:t xml:space="preserve"> </w:t>
      </w:r>
      <w:r w:rsidRPr="001F5E19">
        <w:rPr>
          <w:i/>
          <w:color w:val="000000"/>
          <w:szCs w:val="24"/>
        </w:rPr>
        <w:t>următoarele modificări</w:t>
      </w:r>
      <w:r w:rsidRPr="001F5E19">
        <w:rPr>
          <w:color w:val="000000"/>
          <w:szCs w:val="24"/>
        </w:rPr>
        <w:t xml:space="preserve"> la contractul mai sus menționat.</w:t>
      </w:r>
    </w:p>
    <w:p w:rsidR="0062469B" w:rsidRDefault="001F5E19" w:rsidP="00F84311">
      <w:pPr>
        <w:jc w:val="both"/>
        <w:rPr>
          <w:color w:val="000000"/>
          <w:szCs w:val="24"/>
        </w:rPr>
      </w:pPr>
      <w:r w:rsidRPr="001F5E19">
        <w:rPr>
          <w:color w:val="000000"/>
          <w:szCs w:val="24"/>
        </w:rPr>
        <w:t xml:space="preserve">Menționăm că </w:t>
      </w:r>
      <w:r w:rsidRPr="001F5E19">
        <w:rPr>
          <w:i/>
          <w:color w:val="000000"/>
          <w:szCs w:val="24"/>
        </w:rPr>
        <w:t>modificările</w:t>
      </w:r>
      <w:r w:rsidRPr="001F5E19">
        <w:rPr>
          <w:color w:val="000000"/>
          <w:szCs w:val="24"/>
        </w:rPr>
        <w:t xml:space="preserve"> nu afectează scopul și obiectivele proiectului, rezultatele estimate sau bugetul contractulu</w:t>
      </w:r>
      <w:r w:rsidR="0062469B">
        <w:rPr>
          <w:color w:val="000000"/>
          <w:szCs w:val="24"/>
        </w:rPr>
        <w:t>i și respectă prevederile art. 2, Litera j</w:t>
      </w:r>
      <w:r w:rsidRPr="001F5E19">
        <w:rPr>
          <w:color w:val="000000"/>
          <w:szCs w:val="24"/>
        </w:rPr>
        <w:t xml:space="preserve"> di</w:t>
      </w:r>
      <w:r w:rsidR="0062469B">
        <w:rPr>
          <w:color w:val="000000"/>
          <w:szCs w:val="24"/>
        </w:rPr>
        <w:t xml:space="preserve">n Contractul de finanțare  </w:t>
      </w:r>
    </w:p>
    <w:p w:rsidR="001F5E19" w:rsidRPr="00F84311" w:rsidRDefault="0062469B" w:rsidP="00F8431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nr 3806, data 27.09.2022</w:t>
      </w:r>
    </w:p>
    <w:p w:rsidR="0062469B" w:rsidRPr="00F84311" w:rsidRDefault="0062469B" w:rsidP="00F8431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24"/>
        </w:rPr>
      </w:pPr>
      <w:r>
        <w:rPr>
          <w:bCs/>
          <w:szCs w:val="24"/>
        </w:rPr>
        <w:t>M</w:t>
      </w:r>
      <w:r w:rsidR="001F5E19" w:rsidRPr="007A77F9">
        <w:rPr>
          <w:bCs/>
          <w:szCs w:val="24"/>
        </w:rPr>
        <w:t>odificările solicitate</w:t>
      </w:r>
      <w:r>
        <w:rPr>
          <w:bCs/>
          <w:szCs w:val="24"/>
        </w:rPr>
        <w:t>:</w:t>
      </w:r>
    </w:p>
    <w:p w:rsidR="001F5E19" w:rsidRPr="004B2B9E" w:rsidRDefault="00C77A57" w:rsidP="004B2B9E">
      <w:pPr>
        <w:pStyle w:val="ListParagraph"/>
        <w:numPr>
          <w:ilvl w:val="0"/>
          <w:numId w:val="6"/>
        </w:numPr>
        <w:jc w:val="both"/>
        <w:rPr>
          <w:szCs w:val="24"/>
        </w:rPr>
      </w:pPr>
      <w:r>
        <w:rPr>
          <w:b/>
          <w:szCs w:val="24"/>
        </w:rPr>
        <w:t xml:space="preserve">Modificarea graficului </w:t>
      </w:r>
      <w:r w:rsidR="00205FBA" w:rsidRPr="004B2B9E">
        <w:rPr>
          <w:szCs w:val="24"/>
        </w:rPr>
        <w:t>desfășurării activi</w:t>
      </w:r>
      <w:r>
        <w:rPr>
          <w:szCs w:val="24"/>
        </w:rPr>
        <w:t xml:space="preserve">tăților din proiectul </w:t>
      </w:r>
      <w:r w:rsidR="0062469B" w:rsidRPr="004B2B9E">
        <w:rPr>
          <w:szCs w:val="24"/>
        </w:rPr>
        <w:t xml:space="preserve">,,Împreună vom reuși,, cod </w:t>
      </w:r>
      <w:r w:rsidR="00127F0C" w:rsidRPr="004B2B9E">
        <w:rPr>
          <w:szCs w:val="24"/>
        </w:rPr>
        <w:t>F-PNRAS-1-2022-1123</w:t>
      </w:r>
      <w:r w:rsidR="0062469B" w:rsidRPr="004B2B9E">
        <w:rPr>
          <w:szCs w:val="24"/>
        </w:rPr>
        <w:t>.</w:t>
      </w:r>
    </w:p>
    <w:p w:rsidR="00127F0C" w:rsidRPr="00127F0C" w:rsidRDefault="00127F0C" w:rsidP="00127F0C">
      <w:pPr>
        <w:ind w:left="360" w:firstLine="360"/>
        <w:jc w:val="both"/>
        <w:rPr>
          <w:szCs w:val="24"/>
        </w:rPr>
      </w:pPr>
    </w:p>
    <w:p w:rsidR="007C5F65" w:rsidRDefault="007C5F65" w:rsidP="007C5F6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24"/>
        </w:rPr>
      </w:pPr>
      <w:r w:rsidRPr="007A77F9">
        <w:rPr>
          <w:bCs/>
          <w:szCs w:val="24"/>
        </w:rPr>
        <w:t>Motivație</w:t>
      </w:r>
    </w:p>
    <w:p w:rsidR="00C77A57" w:rsidRDefault="007B7DF8" w:rsidP="00C77A57">
      <w:pPr>
        <w:pStyle w:val="ListParagraph"/>
        <w:spacing w:after="200" w:line="276" w:lineRule="auto"/>
        <w:jc w:val="both"/>
        <w:rPr>
          <w:bCs/>
          <w:szCs w:val="24"/>
        </w:rPr>
      </w:pPr>
      <w:r>
        <w:rPr>
          <w:bCs/>
          <w:szCs w:val="24"/>
        </w:rPr>
        <w:t>Contractul a fos</w:t>
      </w:r>
      <w:r w:rsidR="00C77A57">
        <w:rPr>
          <w:bCs/>
          <w:szCs w:val="24"/>
        </w:rPr>
        <w:t>t</w:t>
      </w:r>
      <w:r w:rsidR="002514A8">
        <w:rPr>
          <w:bCs/>
          <w:szCs w:val="24"/>
        </w:rPr>
        <w:t xml:space="preserve"> semnat tarziu si nu s-au putut realiza activitatile in primele luni ale proiectului, de aceea propunem urmato</w:t>
      </w:r>
      <w:r w:rsidR="00F676B2">
        <w:rPr>
          <w:bCs/>
          <w:szCs w:val="24"/>
        </w:rPr>
        <w:t>arele mod</w:t>
      </w:r>
      <w:r w:rsidR="002514A8">
        <w:rPr>
          <w:bCs/>
          <w:szCs w:val="24"/>
        </w:rPr>
        <w:t>ificari:</w:t>
      </w:r>
    </w:p>
    <w:p w:rsidR="00F676B2" w:rsidRPr="002F4228" w:rsidRDefault="00F676B2" w:rsidP="002514A8">
      <w:pPr>
        <w:rPr>
          <w:rFonts w:eastAsia="Calibri"/>
          <w:b/>
          <w:szCs w:val="24"/>
          <w:lang w:eastAsia="ro-RO"/>
        </w:rPr>
      </w:pPr>
      <w:r w:rsidRPr="002F4228">
        <w:rPr>
          <w:rFonts w:eastAsia="Calibri"/>
          <w:b/>
          <w:szCs w:val="24"/>
          <w:lang w:eastAsia="ro-RO"/>
        </w:rPr>
        <w:t>A.</w:t>
      </w:r>
    </w:p>
    <w:p w:rsidR="002514A8" w:rsidRPr="002514A8" w:rsidRDefault="002514A8" w:rsidP="002514A8">
      <w:pPr>
        <w:rPr>
          <w:rFonts w:eastAsia="Calibri"/>
          <w:b/>
          <w:szCs w:val="24"/>
          <w:lang w:eastAsia="ro-RO"/>
        </w:rPr>
      </w:pPr>
      <w:r w:rsidRPr="002F4228">
        <w:rPr>
          <w:rFonts w:eastAsia="Calibri"/>
          <w:b/>
          <w:szCs w:val="24"/>
          <w:lang w:eastAsia="ro-RO"/>
        </w:rPr>
        <w:t>-</w:t>
      </w:r>
      <w:r w:rsidRPr="002514A8">
        <w:rPr>
          <w:rFonts w:eastAsia="Calibri"/>
          <w:b/>
          <w:szCs w:val="24"/>
          <w:lang w:eastAsia="ro-RO"/>
        </w:rPr>
        <w:t xml:space="preserve">Screening al copiilor atât la nivelul clasei prin chestionarul SASAT la care răspund elevii, cât și prin Fișa de Observare, un chestionar aplicat de către diriginte/persoană resursă fiecărui copil identificat în risc. </w:t>
      </w:r>
    </w:p>
    <w:p w:rsidR="002514A8" w:rsidRPr="002514A8" w:rsidRDefault="002514A8" w:rsidP="002514A8">
      <w:pPr>
        <w:rPr>
          <w:rFonts w:eastAsia="Calibri"/>
          <w:b/>
          <w:szCs w:val="24"/>
          <w:lang w:eastAsia="ro-RO"/>
        </w:rPr>
      </w:pPr>
      <w:r w:rsidRPr="002514A8">
        <w:rPr>
          <w:rFonts w:eastAsia="Calibri"/>
          <w:b/>
          <w:szCs w:val="24"/>
          <w:lang w:eastAsia="ro-RO"/>
        </w:rPr>
        <w:t xml:space="preserve">- Înregistrarea copiilor în risc, folosirea instrumentelor și introducerea datelor în Observatorul Școlii în vederea elaborării planurilor educaționale de intervenție. </w:t>
      </w:r>
    </w:p>
    <w:p w:rsidR="002514A8" w:rsidRPr="002F4228" w:rsidRDefault="002514A8" w:rsidP="002514A8">
      <w:pPr>
        <w:rPr>
          <w:rFonts w:eastAsia="Calibri"/>
          <w:b/>
          <w:szCs w:val="24"/>
          <w:lang w:eastAsia="ro-RO"/>
        </w:rPr>
      </w:pPr>
      <w:r w:rsidRPr="002514A8">
        <w:rPr>
          <w:rFonts w:eastAsia="Calibri"/>
          <w:b/>
          <w:szCs w:val="24"/>
          <w:lang w:eastAsia="ro-RO"/>
        </w:rPr>
        <w:t>- Introducerea datelor în SIIIR, raportarea periodică și ajustarea planurilor la timp.</w:t>
      </w:r>
    </w:p>
    <w:p w:rsidR="00A9295C" w:rsidRPr="002514A8" w:rsidRDefault="00A9295C" w:rsidP="002514A8">
      <w:pPr>
        <w:rPr>
          <w:rFonts w:eastAsia="Calibri"/>
          <w:b/>
          <w:color w:val="2F5496"/>
          <w:szCs w:val="24"/>
          <w:lang w:eastAsia="ro-RO"/>
        </w:rPr>
      </w:pPr>
    </w:p>
    <w:p w:rsidR="00A9295C" w:rsidRDefault="00A9295C" w:rsidP="00A9295C">
      <w:pPr>
        <w:pStyle w:val="ListParagraph"/>
        <w:spacing w:after="200" w:line="276" w:lineRule="auto"/>
        <w:jc w:val="both"/>
        <w:rPr>
          <w:b/>
          <w:bCs/>
          <w:szCs w:val="24"/>
        </w:rPr>
      </w:pPr>
      <w:r w:rsidRPr="00A9295C">
        <w:rPr>
          <w:b/>
          <w:bCs/>
          <w:szCs w:val="24"/>
        </w:rPr>
        <w:t>Din L1 -</w:t>
      </w:r>
      <w:r>
        <w:rPr>
          <w:b/>
          <w:bCs/>
          <w:szCs w:val="24"/>
        </w:rPr>
        <w:t xml:space="preserve"> </w:t>
      </w:r>
      <w:r w:rsidRPr="00A9295C">
        <w:rPr>
          <w:b/>
          <w:bCs/>
          <w:szCs w:val="24"/>
        </w:rPr>
        <w:t>am decalat în L2,L3,L4</w:t>
      </w:r>
      <w:r>
        <w:rPr>
          <w:b/>
          <w:bCs/>
          <w:szCs w:val="24"/>
        </w:rPr>
        <w:t>, anul 2023</w:t>
      </w:r>
    </w:p>
    <w:p w:rsidR="00A9295C" w:rsidRDefault="00A9295C" w:rsidP="00A9295C">
      <w:pPr>
        <w:pStyle w:val="ListParagraph"/>
        <w:spacing w:after="20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- </w:t>
      </w:r>
      <w:r w:rsidRPr="00A9295C">
        <w:rPr>
          <w:b/>
          <w:bCs/>
          <w:szCs w:val="24"/>
        </w:rPr>
        <w:t xml:space="preserve">am </w:t>
      </w:r>
      <w:r>
        <w:rPr>
          <w:b/>
          <w:bCs/>
          <w:szCs w:val="24"/>
        </w:rPr>
        <w:t>decalat în L1,L2,L3</w:t>
      </w:r>
      <w:r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anul 2024</w:t>
      </w:r>
    </w:p>
    <w:p w:rsidR="00F676B2" w:rsidRDefault="00A9295C" w:rsidP="00F676B2">
      <w:pPr>
        <w:pStyle w:val="ListParagraph"/>
        <w:spacing w:after="20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-</w:t>
      </w:r>
      <w:r w:rsidRPr="00A9295C">
        <w:rPr>
          <w:b/>
          <w:bCs/>
          <w:szCs w:val="24"/>
        </w:rPr>
        <w:t xml:space="preserve"> </w:t>
      </w:r>
      <w:r w:rsidRPr="00A9295C">
        <w:rPr>
          <w:b/>
          <w:bCs/>
          <w:szCs w:val="24"/>
        </w:rPr>
        <w:t xml:space="preserve">am </w:t>
      </w:r>
      <w:r>
        <w:rPr>
          <w:b/>
          <w:bCs/>
          <w:szCs w:val="24"/>
        </w:rPr>
        <w:t xml:space="preserve">decalat în L1,L2,L3, </w:t>
      </w:r>
      <w:r w:rsidR="00F676B2">
        <w:rPr>
          <w:b/>
          <w:bCs/>
          <w:szCs w:val="24"/>
        </w:rPr>
        <w:t>anul 2025</w:t>
      </w:r>
    </w:p>
    <w:p w:rsidR="00F676B2" w:rsidRDefault="00F676B2" w:rsidP="00F676B2">
      <w:pPr>
        <w:spacing w:after="200" w:line="276" w:lineRule="auto"/>
        <w:jc w:val="both"/>
        <w:rPr>
          <w:rFonts w:eastAsia="Calibri"/>
          <w:b/>
          <w:szCs w:val="24"/>
          <w:lang w:eastAsia="ro-RO"/>
        </w:rPr>
      </w:pPr>
      <w:r>
        <w:rPr>
          <w:b/>
          <w:bCs/>
          <w:szCs w:val="24"/>
        </w:rPr>
        <w:t>B.</w:t>
      </w:r>
      <w:r w:rsidR="00D5661D" w:rsidRPr="00D5661D">
        <w:rPr>
          <w:rFonts w:eastAsia="Calibri"/>
          <w:b/>
          <w:szCs w:val="24"/>
          <w:lang w:eastAsia="ro-RO"/>
        </w:rPr>
        <w:t xml:space="preserve"> </w:t>
      </w:r>
      <w:r w:rsidR="00D5661D" w:rsidRPr="00D5661D">
        <w:rPr>
          <w:rFonts w:eastAsia="Calibri"/>
          <w:b/>
          <w:szCs w:val="24"/>
          <w:lang w:eastAsia="ro-RO"/>
        </w:rPr>
        <w:t>Activitate de formare autorizată</w:t>
      </w:r>
    </w:p>
    <w:p w:rsidR="00D5661D" w:rsidRDefault="00D5661D" w:rsidP="00D5661D">
      <w:pPr>
        <w:pStyle w:val="ListParagraph"/>
        <w:spacing w:after="200" w:line="276" w:lineRule="auto"/>
        <w:jc w:val="both"/>
        <w:rPr>
          <w:b/>
          <w:bCs/>
          <w:szCs w:val="24"/>
        </w:rPr>
      </w:pPr>
      <w:r w:rsidRPr="00A9295C">
        <w:rPr>
          <w:b/>
          <w:bCs/>
          <w:szCs w:val="24"/>
        </w:rPr>
        <w:t>Din L1 -</w:t>
      </w:r>
      <w:r>
        <w:rPr>
          <w:b/>
          <w:bCs/>
          <w:szCs w:val="24"/>
        </w:rPr>
        <w:t xml:space="preserve"> </w:t>
      </w:r>
      <w:r w:rsidRPr="00A9295C">
        <w:rPr>
          <w:b/>
          <w:bCs/>
          <w:szCs w:val="24"/>
        </w:rPr>
        <w:t xml:space="preserve">am </w:t>
      </w:r>
      <w:r w:rsidR="002F4228">
        <w:rPr>
          <w:b/>
          <w:bCs/>
          <w:szCs w:val="24"/>
        </w:rPr>
        <w:t>decalat în L9,L10</w:t>
      </w:r>
      <w:r>
        <w:rPr>
          <w:b/>
          <w:bCs/>
          <w:szCs w:val="24"/>
        </w:rPr>
        <w:t xml:space="preserve"> anul 2023</w:t>
      </w:r>
    </w:p>
    <w:p w:rsidR="002F4228" w:rsidRPr="002F4228" w:rsidRDefault="002F4228" w:rsidP="002F4228">
      <w:pPr>
        <w:rPr>
          <w:rFonts w:eastAsia="Calibri"/>
          <w:b/>
          <w:szCs w:val="24"/>
          <w:lang w:eastAsia="ro-RO"/>
        </w:rPr>
      </w:pPr>
      <w:r>
        <w:rPr>
          <w:b/>
          <w:bCs/>
          <w:szCs w:val="24"/>
        </w:rPr>
        <w:t>C.</w:t>
      </w:r>
      <w:r w:rsidRPr="002F4228">
        <w:rPr>
          <w:rFonts w:eastAsia="Calibri"/>
          <w:b/>
          <w:szCs w:val="24"/>
          <w:lang w:eastAsia="ro-RO"/>
        </w:rPr>
        <w:t xml:space="preserve"> </w:t>
      </w:r>
      <w:r w:rsidRPr="002F4228">
        <w:rPr>
          <w:rFonts w:eastAsia="Calibri"/>
          <w:b/>
          <w:szCs w:val="24"/>
          <w:lang w:eastAsia="ro-RO"/>
        </w:rPr>
        <w:t>Digitalizarea procesului educațional</w:t>
      </w:r>
    </w:p>
    <w:p w:rsidR="002F4228" w:rsidRDefault="002F4228" w:rsidP="002F4228">
      <w:pPr>
        <w:pStyle w:val="ListParagraph"/>
        <w:spacing w:after="200" w:line="276" w:lineRule="auto"/>
        <w:jc w:val="both"/>
        <w:rPr>
          <w:b/>
          <w:bCs/>
          <w:szCs w:val="24"/>
        </w:rPr>
      </w:pPr>
      <w:r w:rsidRPr="00A9295C">
        <w:rPr>
          <w:b/>
          <w:bCs/>
          <w:szCs w:val="24"/>
        </w:rPr>
        <w:t>Din L1 -</w:t>
      </w:r>
      <w:r>
        <w:rPr>
          <w:b/>
          <w:bCs/>
          <w:szCs w:val="24"/>
        </w:rPr>
        <w:t xml:space="preserve"> </w:t>
      </w:r>
      <w:r w:rsidRPr="00A9295C">
        <w:rPr>
          <w:b/>
          <w:bCs/>
          <w:szCs w:val="24"/>
        </w:rPr>
        <w:t xml:space="preserve">am </w:t>
      </w:r>
      <w:r>
        <w:rPr>
          <w:b/>
          <w:bCs/>
          <w:szCs w:val="24"/>
        </w:rPr>
        <w:t>decalat în</w:t>
      </w:r>
      <w:r>
        <w:rPr>
          <w:b/>
          <w:bCs/>
          <w:szCs w:val="24"/>
        </w:rPr>
        <w:t xml:space="preserve"> L8,</w:t>
      </w:r>
      <w:r>
        <w:rPr>
          <w:b/>
          <w:bCs/>
          <w:szCs w:val="24"/>
        </w:rPr>
        <w:t xml:space="preserve"> L9,L10 anul 2023</w:t>
      </w:r>
    </w:p>
    <w:p w:rsidR="00026AE4" w:rsidRDefault="00026AE4" w:rsidP="00026AE4">
      <w:pPr>
        <w:rPr>
          <w:rFonts w:eastAsia="Calibri"/>
          <w:b/>
          <w:szCs w:val="24"/>
          <w:lang w:eastAsia="ro-RO"/>
        </w:rPr>
      </w:pPr>
      <w:r>
        <w:rPr>
          <w:b/>
          <w:bCs/>
          <w:szCs w:val="24"/>
        </w:rPr>
        <w:t>D.</w:t>
      </w:r>
      <w:r w:rsidRPr="00026AE4">
        <w:rPr>
          <w:rFonts w:eastAsia="Calibri"/>
          <w:b/>
          <w:color w:val="000000"/>
          <w:szCs w:val="24"/>
          <w:lang w:eastAsia="ro-RO"/>
        </w:rPr>
        <w:t xml:space="preserve"> </w:t>
      </w:r>
      <w:r w:rsidRPr="00026AE4">
        <w:rPr>
          <w:rFonts w:eastAsia="Calibri"/>
          <w:b/>
          <w:color w:val="000000"/>
          <w:szCs w:val="24"/>
          <w:lang w:eastAsia="ro-RO"/>
        </w:rPr>
        <w:t>Servicii  internet,</w:t>
      </w:r>
      <w:r w:rsidRPr="00026AE4">
        <w:rPr>
          <w:rFonts w:eastAsia="Calibri"/>
          <w:color w:val="000000"/>
          <w:szCs w:val="24"/>
          <w:lang w:eastAsia="ro-RO"/>
        </w:rPr>
        <w:t xml:space="preserve">  a</w:t>
      </w:r>
      <w:r w:rsidRPr="00026AE4">
        <w:rPr>
          <w:rFonts w:eastAsia="Calibri"/>
          <w:b/>
          <w:szCs w:val="24"/>
          <w:lang w:eastAsia="ro-RO"/>
        </w:rPr>
        <w:t>bonamente, taxe la platforme educaționale pentru managementul școlarității</w:t>
      </w:r>
    </w:p>
    <w:p w:rsidR="00026AE4" w:rsidRPr="00026AE4" w:rsidRDefault="00026AE4" w:rsidP="00026AE4">
      <w:pPr>
        <w:rPr>
          <w:rFonts w:eastAsia="Calibri"/>
          <w:b/>
          <w:color w:val="000000"/>
          <w:szCs w:val="24"/>
          <w:lang w:eastAsia="ro-RO"/>
        </w:rPr>
      </w:pPr>
    </w:p>
    <w:p w:rsidR="002514A8" w:rsidRPr="00026AE4" w:rsidRDefault="00026AE4" w:rsidP="00026AE4">
      <w:pPr>
        <w:pStyle w:val="ListParagraph"/>
        <w:spacing w:after="200" w:line="276" w:lineRule="auto"/>
        <w:jc w:val="both"/>
        <w:rPr>
          <w:b/>
          <w:bCs/>
          <w:szCs w:val="24"/>
        </w:rPr>
      </w:pPr>
      <w:r w:rsidRPr="00A9295C">
        <w:rPr>
          <w:b/>
          <w:bCs/>
          <w:szCs w:val="24"/>
        </w:rPr>
        <w:t>Din L1 -</w:t>
      </w:r>
      <w:r>
        <w:rPr>
          <w:b/>
          <w:bCs/>
          <w:szCs w:val="24"/>
        </w:rPr>
        <w:t xml:space="preserve"> </w:t>
      </w:r>
      <w:r w:rsidRPr="00A9295C">
        <w:rPr>
          <w:b/>
          <w:bCs/>
          <w:szCs w:val="24"/>
        </w:rPr>
        <w:t xml:space="preserve">am </w:t>
      </w:r>
      <w:r>
        <w:rPr>
          <w:b/>
          <w:bCs/>
          <w:szCs w:val="24"/>
        </w:rPr>
        <w:t>decalat în</w:t>
      </w:r>
      <w:r>
        <w:rPr>
          <w:b/>
          <w:bCs/>
          <w:szCs w:val="24"/>
        </w:rPr>
        <w:t>ceperea cu</w:t>
      </w:r>
      <w:r>
        <w:rPr>
          <w:b/>
          <w:bCs/>
          <w:szCs w:val="24"/>
        </w:rPr>
        <w:t xml:space="preserve"> L8 2023</w:t>
      </w:r>
      <w:r>
        <w:rPr>
          <w:b/>
          <w:bCs/>
          <w:szCs w:val="24"/>
        </w:rPr>
        <w:t xml:space="preserve"> până la 31 august 2025</w:t>
      </w:r>
    </w:p>
    <w:p w:rsidR="007C5F65" w:rsidRDefault="007C5F65" w:rsidP="007C5F65">
      <w:pPr>
        <w:pStyle w:val="ListParagraph"/>
        <w:spacing w:after="200"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Cadrele didactice implicate în desfășurarea activităților </w:t>
      </w:r>
      <w:r w:rsidR="00026AE4">
        <w:rPr>
          <w:bCs/>
          <w:szCs w:val="24"/>
        </w:rPr>
        <w:t xml:space="preserve"> si-</w:t>
      </w:r>
      <w:r>
        <w:rPr>
          <w:bCs/>
          <w:szCs w:val="24"/>
        </w:rPr>
        <w:t>au</w:t>
      </w:r>
      <w:r w:rsidR="00026AE4">
        <w:rPr>
          <w:bCs/>
          <w:szCs w:val="24"/>
        </w:rPr>
        <w:t xml:space="preserve"> desfasurat activitatile conform planificarii.</w:t>
      </w:r>
    </w:p>
    <w:p w:rsidR="00D87961" w:rsidRDefault="001F5E19" w:rsidP="007C5F6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24"/>
        </w:rPr>
      </w:pPr>
      <w:r w:rsidRPr="007A77F9">
        <w:rPr>
          <w:bCs/>
          <w:szCs w:val="24"/>
        </w:rPr>
        <w:t>Documente justificative atașate</w:t>
      </w:r>
      <w:r w:rsidR="007A77F9">
        <w:rPr>
          <w:bCs/>
          <w:szCs w:val="24"/>
        </w:rPr>
        <w:t xml:space="preserve"> (daca este cazul)</w:t>
      </w:r>
      <w:r w:rsidR="0062469B">
        <w:rPr>
          <w:bCs/>
          <w:szCs w:val="24"/>
        </w:rPr>
        <w:t>- nu este cazul</w:t>
      </w:r>
    </w:p>
    <w:p w:rsidR="007C5F65" w:rsidRPr="00F84311" w:rsidRDefault="007C5F65" w:rsidP="007C5F65">
      <w:pPr>
        <w:pStyle w:val="ListParagraph"/>
        <w:spacing w:after="200" w:line="276" w:lineRule="auto"/>
        <w:jc w:val="both"/>
        <w:rPr>
          <w:bCs/>
          <w:szCs w:val="24"/>
        </w:rPr>
      </w:pPr>
    </w:p>
    <w:p w:rsidR="00F84311" w:rsidRPr="003078AF" w:rsidRDefault="007C5F65" w:rsidP="00F84311">
      <w:pPr>
        <w:jc w:val="both"/>
        <w:rPr>
          <w:szCs w:val="24"/>
        </w:rPr>
      </w:pPr>
      <w:r>
        <w:rPr>
          <w:szCs w:val="24"/>
        </w:rPr>
        <w:t xml:space="preserve"> Data</w:t>
      </w:r>
      <w:r w:rsidR="00F84311">
        <w:rPr>
          <w:szCs w:val="24"/>
        </w:rPr>
        <w:t xml:space="preserve"> </w:t>
      </w:r>
      <w:r w:rsidR="00BC03D8">
        <w:rPr>
          <w:szCs w:val="24"/>
        </w:rPr>
        <w:t>13.10.2022</w:t>
      </w: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84311" w:rsidRPr="003078AF">
        <w:rPr>
          <w:szCs w:val="24"/>
        </w:rPr>
        <w:t xml:space="preserve">Director, </w:t>
      </w:r>
    </w:p>
    <w:p w:rsidR="00D87961" w:rsidRDefault="007C5F65" w:rsidP="007C5F65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F84311" w:rsidRPr="003078AF">
        <w:rPr>
          <w:szCs w:val="24"/>
        </w:rPr>
        <w:t>Prof. Țacu Ghena</w:t>
      </w:r>
    </w:p>
    <w:sectPr w:rsidR="00D87961" w:rsidSect="000071E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59" w:rsidRDefault="00E53C59" w:rsidP="008259BD">
      <w:r>
        <w:separator/>
      </w:r>
    </w:p>
  </w:endnote>
  <w:endnote w:type="continuationSeparator" w:id="0">
    <w:p w:rsidR="00E53C59" w:rsidRDefault="00E53C59" w:rsidP="0082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2E" w:rsidRDefault="00A50F2E">
    <w:pPr>
      <w:pStyle w:val="Footer"/>
    </w:pPr>
  </w:p>
  <w:p w:rsidR="00A50F2E" w:rsidRDefault="00A50F2E" w:rsidP="00A50F2E">
    <w:pPr>
      <w:pStyle w:val="Footer"/>
      <w:tabs>
        <w:tab w:val="clear" w:pos="4680"/>
        <w:tab w:val="clear" w:pos="9360"/>
        <w:tab w:val="left" w:pos="217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59" w:rsidRDefault="00E53C59" w:rsidP="008259BD">
      <w:r>
        <w:separator/>
      </w:r>
    </w:p>
  </w:footnote>
  <w:footnote w:type="continuationSeparator" w:id="0">
    <w:p w:rsidR="00E53C59" w:rsidRDefault="00E53C59" w:rsidP="0082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CB" w:rsidRDefault="00E5058B">
    <w:pPr>
      <w:pStyle w:val="Header"/>
    </w:pPr>
    <w:r w:rsidRPr="00E5058B">
      <w:rPr>
        <w:noProof/>
        <w:szCs w:val="24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-144780</wp:posOffset>
          </wp:positionV>
          <wp:extent cx="1582420" cy="457200"/>
          <wp:effectExtent l="19050" t="0" r="0" b="0"/>
          <wp:wrapThrough wrapText="bothSides">
            <wp:wrapPolygon edited="0">
              <wp:start x="-260" y="0"/>
              <wp:lineTo x="-260" y="20700"/>
              <wp:lineTo x="21583" y="20700"/>
              <wp:lineTo x="21583" y="0"/>
              <wp:lineTo x="-26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58B">
      <w:rPr>
        <w:noProof/>
        <w:szCs w:val="24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-99060</wp:posOffset>
          </wp:positionV>
          <wp:extent cx="1537970" cy="379095"/>
          <wp:effectExtent l="19050" t="0" r="5080" b="0"/>
          <wp:wrapThrough wrapText="bothSides">
            <wp:wrapPolygon edited="0">
              <wp:start x="1338" y="0"/>
              <wp:lineTo x="-268" y="4342"/>
              <wp:lineTo x="0" y="17367"/>
              <wp:lineTo x="1070" y="20623"/>
              <wp:lineTo x="1338" y="20623"/>
              <wp:lineTo x="4816" y="20623"/>
              <wp:lineTo x="5083" y="20623"/>
              <wp:lineTo x="6154" y="17367"/>
              <wp:lineTo x="21671" y="13025"/>
              <wp:lineTo x="21671" y="7598"/>
              <wp:lineTo x="4816" y="0"/>
              <wp:lineTo x="1338" y="0"/>
            </wp:wrapPolygon>
          </wp:wrapThrough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058B">
      <w:rPr>
        <w:noProof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3025140</wp:posOffset>
          </wp:positionH>
          <wp:positionV relativeFrom="paragraph">
            <wp:posOffset>-175260</wp:posOffset>
          </wp:positionV>
          <wp:extent cx="1395095" cy="465455"/>
          <wp:effectExtent l="19050" t="0" r="0" b="0"/>
          <wp:wrapSquare wrapText="bothSides"/>
          <wp:docPr id="4" name="Picture 1" descr="Inspectoratul &amp;Scedil;colar Jude&amp;tcedil;ean Vas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ctoratul &amp;Scedil;colar Jude&amp;tcedil;ean Vaslu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058B">
      <w:rPr>
        <w:noProof/>
        <w:szCs w:val="24"/>
        <w:lang w:val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4564380</wp:posOffset>
          </wp:positionH>
          <wp:positionV relativeFrom="paragraph">
            <wp:posOffset>-152400</wp:posOffset>
          </wp:positionV>
          <wp:extent cx="2232025" cy="361950"/>
          <wp:effectExtent l="19050" t="0" r="0" b="0"/>
          <wp:wrapThrough wrapText="bothSides">
            <wp:wrapPolygon edited="0">
              <wp:start x="-184" y="1137"/>
              <wp:lineTo x="184" y="19326"/>
              <wp:lineTo x="4978" y="19326"/>
              <wp:lineTo x="5715" y="19326"/>
              <wp:lineTo x="21385" y="19326"/>
              <wp:lineTo x="21385" y="1137"/>
              <wp:lineTo x="5899" y="1137"/>
              <wp:lineTo x="-184" y="1137"/>
            </wp:wrapPolygon>
          </wp:wrapThrough>
          <wp:docPr id="3" name="Picture 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0F2E">
      <w:tab/>
      <w:t xml:space="preserve">                                                                        </w:t>
    </w:r>
  </w:p>
  <w:p w:rsidR="00A50F2E" w:rsidRDefault="00A50F2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ED6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6F9F"/>
    <w:multiLevelType w:val="hybridMultilevel"/>
    <w:tmpl w:val="3E3E464C"/>
    <w:lvl w:ilvl="0" w:tplc="EBD6F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D70F4"/>
    <w:multiLevelType w:val="hybridMultilevel"/>
    <w:tmpl w:val="1A104FFE"/>
    <w:lvl w:ilvl="0" w:tplc="4FE44EA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EDF"/>
    <w:multiLevelType w:val="hybridMultilevel"/>
    <w:tmpl w:val="0D9EEB14"/>
    <w:lvl w:ilvl="0" w:tplc="EBD6F6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E120E5"/>
    <w:multiLevelType w:val="hybridMultilevel"/>
    <w:tmpl w:val="A3A46446"/>
    <w:lvl w:ilvl="0" w:tplc="4FE44EA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3664D3"/>
    <w:multiLevelType w:val="multilevel"/>
    <w:tmpl w:val="814CE52A"/>
    <w:lvl w:ilvl="0">
      <w:start w:val="1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B1A3F0A"/>
    <w:multiLevelType w:val="hybridMultilevel"/>
    <w:tmpl w:val="DB12E4FA"/>
    <w:lvl w:ilvl="0" w:tplc="09403D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4277E"/>
    <w:multiLevelType w:val="hybridMultilevel"/>
    <w:tmpl w:val="4F864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xNTI2sjAwMzEwtLRQ0lEKTi0uzszPAykwrAUA7OJeqiwAAAA="/>
  </w:docVars>
  <w:rsids>
    <w:rsidRoot w:val="002648B4"/>
    <w:rsid w:val="000071E4"/>
    <w:rsid w:val="00026AE4"/>
    <w:rsid w:val="0007101A"/>
    <w:rsid w:val="000A07CB"/>
    <w:rsid w:val="000A78C1"/>
    <w:rsid w:val="00127F0C"/>
    <w:rsid w:val="001A1548"/>
    <w:rsid w:val="001F5E19"/>
    <w:rsid w:val="00202384"/>
    <w:rsid w:val="00205FBA"/>
    <w:rsid w:val="0022772F"/>
    <w:rsid w:val="002514A8"/>
    <w:rsid w:val="0025447F"/>
    <w:rsid w:val="0025575D"/>
    <w:rsid w:val="002648B4"/>
    <w:rsid w:val="002B4B4C"/>
    <w:rsid w:val="002E305C"/>
    <w:rsid w:val="002F4228"/>
    <w:rsid w:val="00316FAB"/>
    <w:rsid w:val="004127F5"/>
    <w:rsid w:val="004150D7"/>
    <w:rsid w:val="004763BD"/>
    <w:rsid w:val="004B2B9E"/>
    <w:rsid w:val="0056030B"/>
    <w:rsid w:val="005E00E3"/>
    <w:rsid w:val="005F6A74"/>
    <w:rsid w:val="0062469B"/>
    <w:rsid w:val="006560D9"/>
    <w:rsid w:val="007116B1"/>
    <w:rsid w:val="00724345"/>
    <w:rsid w:val="00726CE1"/>
    <w:rsid w:val="00774C86"/>
    <w:rsid w:val="007921E9"/>
    <w:rsid w:val="007A040A"/>
    <w:rsid w:val="007A77F9"/>
    <w:rsid w:val="007B7DF8"/>
    <w:rsid w:val="007C5F65"/>
    <w:rsid w:val="008259BD"/>
    <w:rsid w:val="008B556A"/>
    <w:rsid w:val="008B7223"/>
    <w:rsid w:val="008D12DF"/>
    <w:rsid w:val="008D740A"/>
    <w:rsid w:val="00901DAE"/>
    <w:rsid w:val="00917ADB"/>
    <w:rsid w:val="0092557B"/>
    <w:rsid w:val="00932CD7"/>
    <w:rsid w:val="009369BC"/>
    <w:rsid w:val="00942076"/>
    <w:rsid w:val="00945DA3"/>
    <w:rsid w:val="00964D78"/>
    <w:rsid w:val="00966395"/>
    <w:rsid w:val="00A50F2E"/>
    <w:rsid w:val="00A828A4"/>
    <w:rsid w:val="00A910E4"/>
    <w:rsid w:val="00A9295C"/>
    <w:rsid w:val="00B53482"/>
    <w:rsid w:val="00BA3F81"/>
    <w:rsid w:val="00BC03D8"/>
    <w:rsid w:val="00BF396B"/>
    <w:rsid w:val="00BF6A86"/>
    <w:rsid w:val="00C21429"/>
    <w:rsid w:val="00C77A57"/>
    <w:rsid w:val="00CB24BD"/>
    <w:rsid w:val="00CB60D0"/>
    <w:rsid w:val="00D5661D"/>
    <w:rsid w:val="00D87961"/>
    <w:rsid w:val="00D94DBB"/>
    <w:rsid w:val="00E11944"/>
    <w:rsid w:val="00E5058B"/>
    <w:rsid w:val="00E53C59"/>
    <w:rsid w:val="00EA5933"/>
    <w:rsid w:val="00EB6BD8"/>
    <w:rsid w:val="00F676B2"/>
    <w:rsid w:val="00F84311"/>
    <w:rsid w:val="00F852D5"/>
    <w:rsid w:val="00F90DA5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0D0"/>
    <w:pPr>
      <w:keepNext/>
      <w:keepLines/>
      <w:suppressAutoHyphens/>
      <w:autoSpaceDN w:val="0"/>
      <w:spacing w:before="40" w:line="276" w:lineRule="auto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sto nota a piè di pagina_Rientro,stile 1,Footnote1,Footnote2,Footnote3,Footnote4,Footnote5,Footnote6,Footnote7,Footnote8,Footnote9,Footnote10,Footnote11,Footnote21,Footnote31,Footnote41,Footnote51,Footnote61,ft,Footnote text,fn,st"/>
    <w:basedOn w:val="Normal"/>
    <w:link w:val="FootnoteTextChar"/>
    <w:uiPriority w:val="99"/>
    <w:semiHidden/>
    <w:rsid w:val="008259BD"/>
    <w:rPr>
      <w:sz w:val="20"/>
      <w:lang w:val="nl-BE" w:eastAsia="nl-BE"/>
    </w:rPr>
  </w:style>
  <w:style w:type="character" w:customStyle="1" w:styleId="FootnoteTextChar">
    <w:name w:val="Footnote Text Char"/>
    <w:aliases w:val="Testo nota a piè di pagina_Rientro Char,stile 1 Char,Footnote1 Char,Footnote2 Char,Footnote3 Char,Footnote4 Char,Footnote5 Char,Footnote6 Char,Footnote7 Char,Footnote8 Char,Footnote9 Char,Footnote10 Char,Footnote11 Char,ft Char"/>
    <w:basedOn w:val="DefaultParagraphFont"/>
    <w:link w:val="FootnoteText"/>
    <w:uiPriority w:val="99"/>
    <w:semiHidden/>
    <w:rsid w:val="008259BD"/>
    <w:rPr>
      <w:rFonts w:ascii="Times New Roman" w:eastAsia="Times New Roman" w:hAnsi="Times New Roman" w:cs="Times New Roman"/>
      <w:sz w:val="20"/>
      <w:szCs w:val="20"/>
      <w:lang w:val="nl-BE" w:eastAsia="nl-BE"/>
    </w:rPr>
  </w:style>
  <w:style w:type="character" w:styleId="FootnoteReference">
    <w:name w:val="footnote reference"/>
    <w:aliases w:val="Footnote symbol,Footnote,Voetnootverwijzing,Times 10 Point,Exposant 3 Point,Footnote reference number,Ref,de nota al pie,note TESI,SUPERS,EN Footnote Reference,Footnote sign,Footnote Reference Number, BVI fnr,BVI fnr"/>
    <w:semiHidden/>
    <w:rsid w:val="008259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10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50F2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2E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A50F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0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F2E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50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F2E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Title">
    <w:name w:val="Title"/>
    <w:basedOn w:val="Normal"/>
    <w:link w:val="TitleChar"/>
    <w:qFormat/>
    <w:rsid w:val="001F5E19"/>
    <w:pPr>
      <w:jc w:val="center"/>
    </w:pPr>
    <w:rPr>
      <w:b/>
      <w:lang w:eastAsia="ro-RO"/>
    </w:rPr>
  </w:style>
  <w:style w:type="character" w:customStyle="1" w:styleId="TitleChar">
    <w:name w:val="Title Char"/>
    <w:basedOn w:val="DefaultParagraphFont"/>
    <w:link w:val="Title"/>
    <w:rsid w:val="001F5E1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CB"/>
    <w:rPr>
      <w:rFonts w:ascii="Tahoma" w:eastAsia="Times New Roman" w:hAnsi="Tahoma" w:cs="Tahoma"/>
      <w:sz w:val="16"/>
      <w:szCs w:val="16"/>
      <w:lang w:val="ro-RO"/>
    </w:rPr>
  </w:style>
  <w:style w:type="table" w:customStyle="1" w:styleId="TabelgrilLuminos1">
    <w:name w:val="Tabel grilă Luminos1"/>
    <w:basedOn w:val="TableNormal"/>
    <w:uiPriority w:val="40"/>
    <w:rsid w:val="00EA593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B60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6246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6786-769E-41C0-AE5D-566545CE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HP</cp:lastModifiedBy>
  <cp:revision>12</cp:revision>
  <cp:lastPrinted>2024-01-28T11:10:00Z</cp:lastPrinted>
  <dcterms:created xsi:type="dcterms:W3CDTF">2022-11-18T08:21:00Z</dcterms:created>
  <dcterms:modified xsi:type="dcterms:W3CDTF">2024-01-28T11:11:00Z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d4b4f21fc955935c22e262a8089b20dfd4407df86bb6df8509d3abea5ad448ed</vt:lpwstr>
  </property>
</Properties>
</file>